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5E" w:rsidRDefault="003C485E" w:rsidP="003C485E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19050" t="0" r="9525" b="0"/>
            <wp:docPr id="1" name="Рисунок 1" descr="GERB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B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3C485E" w:rsidTr="003C6A5B">
        <w:trPr>
          <w:trHeight w:hRule="exact" w:val="1883"/>
        </w:trPr>
        <w:tc>
          <w:tcPr>
            <w:tcW w:w="9356" w:type="dxa"/>
            <w:gridSpan w:val="4"/>
          </w:tcPr>
          <w:p w:rsidR="003C485E" w:rsidRPr="00234F5C" w:rsidRDefault="003C485E" w:rsidP="003C6A5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3C485E" w:rsidRPr="004B37FE" w:rsidRDefault="003C485E" w:rsidP="003C6A5B">
            <w:pPr>
              <w:pStyle w:val="a4"/>
              <w:keepLines w:val="0"/>
              <w:spacing w:before="0" w:after="480"/>
              <w:rPr>
                <w:noProof w:val="0"/>
                <w:szCs w:val="32"/>
              </w:rPr>
            </w:pPr>
            <w:r w:rsidRPr="004B37FE">
              <w:rPr>
                <w:noProof w:val="0"/>
                <w:szCs w:val="32"/>
              </w:rPr>
              <w:t>ПОСТАНОВЛЕНИЕ</w:t>
            </w:r>
          </w:p>
          <w:p w:rsidR="003C485E" w:rsidRPr="004B37FE" w:rsidRDefault="003C485E" w:rsidP="003C6A5B">
            <w:pPr>
              <w:tabs>
                <w:tab w:val="left" w:pos="2160"/>
              </w:tabs>
              <w:rPr>
                <w:b/>
                <w:sz w:val="28"/>
                <w:szCs w:val="28"/>
              </w:rPr>
            </w:pPr>
            <w:r w:rsidRPr="004B37FE">
              <w:rPr>
                <w:b/>
                <w:sz w:val="28"/>
                <w:szCs w:val="28"/>
              </w:rPr>
              <w:tab/>
            </w:r>
          </w:p>
        </w:tc>
      </w:tr>
      <w:tr w:rsidR="003C485E" w:rsidTr="003C6A5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3C485E" w:rsidRPr="00677B6C" w:rsidRDefault="00677B6C" w:rsidP="003C6A5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731" w:type="dxa"/>
          </w:tcPr>
          <w:p w:rsidR="003C485E" w:rsidRPr="009D0283" w:rsidRDefault="003C485E" w:rsidP="003C6A5B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3C485E" w:rsidRPr="00865D6E" w:rsidRDefault="003C485E" w:rsidP="003C6A5B">
            <w:pPr>
              <w:jc w:val="right"/>
              <w:rPr>
                <w:sz w:val="28"/>
                <w:szCs w:val="28"/>
              </w:rPr>
            </w:pPr>
            <w:r w:rsidRPr="00865D6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C485E" w:rsidRPr="00677B6C" w:rsidRDefault="00677B6C" w:rsidP="0067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94/230</w:t>
            </w:r>
          </w:p>
        </w:tc>
      </w:tr>
      <w:tr w:rsidR="003C485E" w:rsidTr="003C6A5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3C485E" w:rsidRPr="00765218" w:rsidRDefault="003C485E" w:rsidP="003C6A5B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76521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C485E" w:rsidRPr="00F27AD5" w:rsidRDefault="003C485E" w:rsidP="003C485E">
      <w:pPr>
        <w:jc w:val="center"/>
        <w:rPr>
          <w:b/>
          <w:sz w:val="28"/>
          <w:szCs w:val="28"/>
        </w:rPr>
      </w:pPr>
      <w:r w:rsidRPr="00BB6CC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</w:t>
      </w:r>
      <w:r w:rsidRPr="00F27AD5">
        <w:rPr>
          <w:b/>
          <w:sz w:val="28"/>
          <w:szCs w:val="28"/>
        </w:rPr>
        <w:t xml:space="preserve">орядка </w:t>
      </w:r>
      <w:r>
        <w:rPr>
          <w:b/>
          <w:sz w:val="28"/>
          <w:szCs w:val="28"/>
        </w:rPr>
        <w:t xml:space="preserve">приема лиц в физкультурно-спортивные организации, созданные Кировской областью </w:t>
      </w:r>
      <w:r w:rsidRPr="0065676E">
        <w:rPr>
          <w:b/>
          <w:sz w:val="28"/>
          <w:szCs w:val="28"/>
        </w:rPr>
        <w:t xml:space="preserve">или муниципальными образованиями </w:t>
      </w:r>
      <w:r>
        <w:rPr>
          <w:b/>
          <w:sz w:val="28"/>
          <w:szCs w:val="28"/>
        </w:rPr>
        <w:t xml:space="preserve">Кировской области </w:t>
      </w:r>
      <w:r w:rsidRPr="0065676E">
        <w:rPr>
          <w:b/>
          <w:sz w:val="28"/>
          <w:szCs w:val="28"/>
        </w:rPr>
        <w:t>и осуществляющие спортивную подготовку</w:t>
      </w:r>
    </w:p>
    <w:p w:rsidR="003C485E" w:rsidRPr="00BB6CCD" w:rsidRDefault="003C485E" w:rsidP="003C485E">
      <w:pPr>
        <w:ind w:left="1559" w:right="1559"/>
        <w:jc w:val="center"/>
        <w:rPr>
          <w:sz w:val="28"/>
          <w:szCs w:val="28"/>
        </w:rPr>
      </w:pPr>
    </w:p>
    <w:p w:rsidR="003C485E" w:rsidRPr="00655343" w:rsidRDefault="003C485E" w:rsidP="00655343">
      <w:pPr>
        <w:pStyle w:val="ConsPlusNormal"/>
        <w:spacing w:line="440" w:lineRule="exact"/>
        <w:ind w:firstLine="709"/>
        <w:jc w:val="both"/>
      </w:pPr>
      <w:r>
        <w:t xml:space="preserve">В соответствии с </w:t>
      </w:r>
      <w:r w:rsidR="00C12560" w:rsidRPr="002574FA">
        <w:t>частью 3 статьи 34.1</w:t>
      </w:r>
      <w:r w:rsidR="00C12560">
        <w:t xml:space="preserve"> Федерального закона от 04.12.2007 </w:t>
      </w:r>
      <w:r w:rsidR="00C12560" w:rsidRPr="002574FA">
        <w:t>№</w:t>
      </w:r>
      <w:r w:rsidR="00C12560">
        <w:t xml:space="preserve"> 329-ФЗ «О физической культуре и спорте в Российской Федерации», </w:t>
      </w:r>
      <w:r w:rsidR="003C6A5B">
        <w:t>частью</w:t>
      </w:r>
      <w:r>
        <w:t xml:space="preserve"> </w:t>
      </w:r>
      <w:r w:rsidR="001405EE">
        <w:t>5</w:t>
      </w:r>
      <w:r>
        <w:t xml:space="preserve"> </w:t>
      </w:r>
      <w:r w:rsidR="001405EE">
        <w:t>статьи 9 Закон</w:t>
      </w:r>
      <w:r w:rsidR="00655343">
        <w:t>а</w:t>
      </w:r>
      <w:r w:rsidR="001405EE">
        <w:t xml:space="preserve"> Кировской области от 30.07.2009 </w:t>
      </w:r>
      <w:r w:rsidR="00C12560">
        <w:br/>
      </w:r>
      <w:r w:rsidR="001405EE">
        <w:t>№ 405-ЗО «О физической культуре и спорте в Кировской области»</w:t>
      </w:r>
      <w:r w:rsidR="00C12560">
        <w:t xml:space="preserve"> </w:t>
      </w:r>
      <w:r w:rsidR="00314A35">
        <w:t xml:space="preserve">Правительство Кировской области </w:t>
      </w:r>
      <w:r w:rsidRPr="000B3A77">
        <w:t>ПОСТАНОВЛЯЕТ:</w:t>
      </w:r>
    </w:p>
    <w:p w:rsidR="003C485E" w:rsidRDefault="003C485E" w:rsidP="00655343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Утвердить </w:t>
      </w:r>
      <w:r w:rsidRPr="00811110">
        <w:rPr>
          <w:sz w:val="28"/>
        </w:rPr>
        <w:t>Порядок</w:t>
      </w:r>
      <w:r>
        <w:rPr>
          <w:sz w:val="28"/>
        </w:rPr>
        <w:t xml:space="preserve"> приема лиц в физкультурно-спортивные организации, созданные Кировской областью</w:t>
      </w:r>
      <w:r w:rsidRPr="0065676E">
        <w:rPr>
          <w:sz w:val="28"/>
        </w:rPr>
        <w:t xml:space="preserve"> или муниципальными образованиями </w:t>
      </w:r>
      <w:r>
        <w:rPr>
          <w:sz w:val="28"/>
        </w:rPr>
        <w:t xml:space="preserve">Кировской области </w:t>
      </w:r>
      <w:r w:rsidRPr="0065676E">
        <w:rPr>
          <w:sz w:val="28"/>
        </w:rPr>
        <w:t>и осуществляющие спортивную подготовку</w:t>
      </w:r>
      <w:r>
        <w:rPr>
          <w:sz w:val="28"/>
        </w:rPr>
        <w:t>,</w:t>
      </w:r>
      <w:r w:rsidRPr="0065676E">
        <w:rPr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z w:val="28"/>
          <w:szCs w:val="28"/>
        </w:rPr>
        <w:t>.</w:t>
      </w:r>
    </w:p>
    <w:p w:rsidR="003C485E" w:rsidRDefault="003C485E" w:rsidP="00655343">
      <w:pPr>
        <w:autoSpaceDE w:val="0"/>
        <w:autoSpaceDN w:val="0"/>
        <w:adjustRightInd w:val="0"/>
        <w:spacing w:after="720" w:line="440" w:lineRule="exact"/>
        <w:ind w:firstLine="731"/>
        <w:jc w:val="both"/>
      </w:pPr>
      <w:r>
        <w:rPr>
          <w:sz w:val="28"/>
          <w:szCs w:val="28"/>
        </w:rPr>
        <w:t xml:space="preserve">2. </w:t>
      </w:r>
      <w:r w:rsidRPr="00BB6CCD">
        <w:rPr>
          <w:sz w:val="28"/>
          <w:szCs w:val="28"/>
        </w:rPr>
        <w:t xml:space="preserve">Настоящее постановление вступает в силу </w:t>
      </w:r>
      <w:r w:rsidR="00C12560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дн</w:t>
      </w:r>
      <w:r w:rsidR="00C12560">
        <w:rPr>
          <w:color w:val="000000"/>
          <w:sz w:val="28"/>
          <w:szCs w:val="28"/>
        </w:rPr>
        <w:t xml:space="preserve">я </w:t>
      </w:r>
      <w:r w:rsidR="001F4DB6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официального опубликования.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792"/>
        <w:gridCol w:w="4955"/>
      </w:tblGrid>
      <w:tr w:rsidR="00C7780A" w:rsidTr="00C7780A">
        <w:tc>
          <w:tcPr>
            <w:tcW w:w="4792" w:type="dxa"/>
            <w:shd w:val="clear" w:color="auto" w:fill="auto"/>
          </w:tcPr>
          <w:p w:rsidR="00C7780A" w:rsidRPr="00C7780A" w:rsidRDefault="00C7780A" w:rsidP="00C7780A">
            <w:pPr>
              <w:jc w:val="both"/>
              <w:rPr>
                <w:sz w:val="28"/>
                <w:szCs w:val="28"/>
              </w:rPr>
            </w:pPr>
          </w:p>
          <w:p w:rsidR="00C7780A" w:rsidRPr="00C7780A" w:rsidRDefault="00C7780A" w:rsidP="00C7780A">
            <w:pPr>
              <w:jc w:val="both"/>
              <w:rPr>
                <w:sz w:val="28"/>
                <w:szCs w:val="28"/>
              </w:rPr>
            </w:pPr>
            <w:r w:rsidRPr="00C7780A">
              <w:rPr>
                <w:sz w:val="28"/>
                <w:szCs w:val="28"/>
              </w:rPr>
              <w:t>Губернатор –</w:t>
            </w:r>
          </w:p>
          <w:p w:rsidR="00C7780A" w:rsidRPr="00C7780A" w:rsidRDefault="00C7780A" w:rsidP="00C7780A">
            <w:pPr>
              <w:rPr>
                <w:sz w:val="28"/>
                <w:szCs w:val="28"/>
              </w:rPr>
            </w:pPr>
            <w:r w:rsidRPr="00C7780A">
              <w:rPr>
                <w:sz w:val="28"/>
                <w:szCs w:val="28"/>
              </w:rPr>
              <w:t xml:space="preserve">Председатель Правительства Кировской области    </w:t>
            </w:r>
            <w:r w:rsidR="00677B6C" w:rsidRPr="00C7780A">
              <w:rPr>
                <w:sz w:val="28"/>
                <w:szCs w:val="28"/>
              </w:rPr>
              <w:t>Н.Ю. Белых</w:t>
            </w:r>
          </w:p>
        </w:tc>
        <w:tc>
          <w:tcPr>
            <w:tcW w:w="4955" w:type="dxa"/>
            <w:shd w:val="clear" w:color="auto" w:fill="auto"/>
          </w:tcPr>
          <w:p w:rsidR="00C7780A" w:rsidRPr="00C7780A" w:rsidRDefault="00C7780A" w:rsidP="00C7780A">
            <w:pPr>
              <w:jc w:val="right"/>
              <w:rPr>
                <w:sz w:val="28"/>
                <w:szCs w:val="28"/>
              </w:rPr>
            </w:pPr>
          </w:p>
          <w:p w:rsidR="00C7780A" w:rsidRPr="00C7780A" w:rsidRDefault="00C7780A" w:rsidP="00C7780A">
            <w:pPr>
              <w:jc w:val="right"/>
              <w:rPr>
                <w:sz w:val="28"/>
                <w:szCs w:val="28"/>
              </w:rPr>
            </w:pPr>
          </w:p>
          <w:p w:rsidR="00C7780A" w:rsidRPr="00C7780A" w:rsidRDefault="00C7780A" w:rsidP="00C7780A">
            <w:pPr>
              <w:jc w:val="right"/>
              <w:rPr>
                <w:sz w:val="28"/>
                <w:szCs w:val="28"/>
              </w:rPr>
            </w:pPr>
          </w:p>
          <w:p w:rsidR="00C7780A" w:rsidRDefault="00C7780A" w:rsidP="00C7780A">
            <w:pPr>
              <w:jc w:val="right"/>
              <w:rPr>
                <w:sz w:val="28"/>
                <w:szCs w:val="28"/>
              </w:rPr>
            </w:pPr>
            <w:r w:rsidRPr="00C7780A">
              <w:rPr>
                <w:sz w:val="28"/>
                <w:szCs w:val="28"/>
              </w:rPr>
              <w:t xml:space="preserve">             </w:t>
            </w:r>
          </w:p>
          <w:p w:rsidR="00C7780A" w:rsidRPr="00C7780A" w:rsidRDefault="00C7780A" w:rsidP="00C7780A">
            <w:pPr>
              <w:jc w:val="right"/>
              <w:rPr>
                <w:sz w:val="28"/>
                <w:szCs w:val="28"/>
              </w:rPr>
            </w:pPr>
          </w:p>
        </w:tc>
      </w:tr>
    </w:tbl>
    <w:p w:rsidR="003C485E" w:rsidRDefault="003C485E" w:rsidP="003C485E">
      <w:pPr>
        <w:tabs>
          <w:tab w:val="left" w:pos="0"/>
        </w:tabs>
        <w:suppressAutoHyphens/>
      </w:pPr>
      <w:bookmarkStart w:id="0" w:name="_GoBack"/>
      <w:bookmarkEnd w:id="0"/>
    </w:p>
    <w:sectPr w:rsidR="003C485E" w:rsidSect="00775811">
      <w:headerReference w:type="default" r:id="rId7"/>
      <w:pgSz w:w="11906" w:h="16838"/>
      <w:pgMar w:top="567" w:right="70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A6A" w:rsidRDefault="009B5A6A" w:rsidP="00775811">
      <w:r>
        <w:separator/>
      </w:r>
    </w:p>
  </w:endnote>
  <w:endnote w:type="continuationSeparator" w:id="0">
    <w:p w:rsidR="009B5A6A" w:rsidRDefault="009B5A6A" w:rsidP="0077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A6A" w:rsidRDefault="009B5A6A" w:rsidP="00775811">
      <w:r>
        <w:separator/>
      </w:r>
    </w:p>
  </w:footnote>
  <w:footnote w:type="continuationSeparator" w:id="0">
    <w:p w:rsidR="009B5A6A" w:rsidRDefault="009B5A6A" w:rsidP="0077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2663"/>
      <w:docPartObj>
        <w:docPartGallery w:val="Page Numbers (Top of Page)"/>
        <w:docPartUnique/>
      </w:docPartObj>
    </w:sdtPr>
    <w:sdtEndPr/>
    <w:sdtContent>
      <w:p w:rsidR="00DD4A10" w:rsidRDefault="009B5A6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4A10" w:rsidRDefault="00DD4A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85E"/>
    <w:rsid w:val="0005597D"/>
    <w:rsid w:val="000765CD"/>
    <w:rsid w:val="000D067D"/>
    <w:rsid w:val="001167AF"/>
    <w:rsid w:val="001405EE"/>
    <w:rsid w:val="001415C5"/>
    <w:rsid w:val="001F4DB6"/>
    <w:rsid w:val="00231579"/>
    <w:rsid w:val="00283E9D"/>
    <w:rsid w:val="00314A35"/>
    <w:rsid w:val="00332DCE"/>
    <w:rsid w:val="00392CA3"/>
    <w:rsid w:val="003C485E"/>
    <w:rsid w:val="003C6A5B"/>
    <w:rsid w:val="00464F3B"/>
    <w:rsid w:val="004E4D68"/>
    <w:rsid w:val="004F29B2"/>
    <w:rsid w:val="00642C85"/>
    <w:rsid w:val="00655343"/>
    <w:rsid w:val="00677B6C"/>
    <w:rsid w:val="00730BAB"/>
    <w:rsid w:val="00765576"/>
    <w:rsid w:val="00775811"/>
    <w:rsid w:val="00866CC3"/>
    <w:rsid w:val="009B5A6A"/>
    <w:rsid w:val="00A54B80"/>
    <w:rsid w:val="00AC67A3"/>
    <w:rsid w:val="00AC7F9A"/>
    <w:rsid w:val="00B235E1"/>
    <w:rsid w:val="00BA7D4F"/>
    <w:rsid w:val="00C12560"/>
    <w:rsid w:val="00C7780A"/>
    <w:rsid w:val="00D82902"/>
    <w:rsid w:val="00DD4A10"/>
    <w:rsid w:val="00E1001A"/>
    <w:rsid w:val="00E2604F"/>
    <w:rsid w:val="00E95FA7"/>
    <w:rsid w:val="00F02DB2"/>
    <w:rsid w:val="00F8182C"/>
    <w:rsid w:val="00FA1889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3B94-C170-4ED5-A43A-B9D7FAE9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485E"/>
    <w:rPr>
      <w:b/>
      <w:bCs/>
    </w:rPr>
  </w:style>
  <w:style w:type="paragraph" w:customStyle="1" w:styleId="Iioaioo">
    <w:name w:val="Ii oaio?o"/>
    <w:basedOn w:val="a"/>
    <w:rsid w:val="003C485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4">
    <w:name w:val="Первая строка заголовка"/>
    <w:basedOn w:val="a"/>
    <w:rsid w:val="003C485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48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8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C485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3C4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758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5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75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75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77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7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8</cp:revision>
  <cp:lastPrinted>2016-03-03T12:30:00Z</cp:lastPrinted>
  <dcterms:created xsi:type="dcterms:W3CDTF">2016-02-11T05:59:00Z</dcterms:created>
  <dcterms:modified xsi:type="dcterms:W3CDTF">2016-04-15T09:04:00Z</dcterms:modified>
</cp:coreProperties>
</file>